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85" w:rsidRPr="00120F88" w:rsidRDefault="00422D85" w:rsidP="00120F88">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75190834" wp14:editId="5C5C9A37">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7A03B5" w:rsidRDefault="00422D85" w:rsidP="00422D85">
      <w:pPr>
        <w:jc w:val="right"/>
        <w:rPr>
          <w:rFonts w:ascii="Arial" w:hAnsi="Arial" w:cs="Arial"/>
        </w:rPr>
      </w:pPr>
      <w:r w:rsidRPr="00422D85">
        <w:rPr>
          <w:rFonts w:ascii="Arial" w:hAnsi="Arial" w:cs="Arial"/>
        </w:rPr>
        <w:t>Le 15 janvier 2021</w:t>
      </w:r>
    </w:p>
    <w:p w:rsidR="00422D85" w:rsidRPr="00422D85" w:rsidRDefault="00422D85" w:rsidP="00422D85">
      <w:pPr>
        <w:jc w:val="right"/>
        <w:rPr>
          <w:rFonts w:ascii="Arial" w:hAnsi="Arial" w:cs="Arial"/>
        </w:rPr>
      </w:pPr>
    </w:p>
    <w:p w:rsidR="00B4750D" w:rsidRPr="00B4750D" w:rsidRDefault="00B4750D" w:rsidP="00B4750D">
      <w:pPr>
        <w:jc w:val="both"/>
        <w:rPr>
          <w:rFonts w:ascii="Arial" w:hAnsi="Arial" w:cs="Arial"/>
          <w:b/>
          <w:bCs/>
          <w:sz w:val="28"/>
          <w:szCs w:val="28"/>
        </w:rPr>
      </w:pPr>
      <w:r w:rsidRPr="00B4750D">
        <w:rPr>
          <w:rFonts w:ascii="Arial" w:hAnsi="Arial" w:cs="Arial"/>
          <w:b/>
          <w:bCs/>
          <w:sz w:val="28"/>
          <w:szCs w:val="28"/>
        </w:rPr>
        <w:t xml:space="preserve">Réseau NOMAD – cars et </w:t>
      </w:r>
      <w:r w:rsidRPr="003E3601">
        <w:rPr>
          <w:rFonts w:ascii="Arial" w:hAnsi="Arial" w:cs="Arial"/>
          <w:b/>
          <w:bCs/>
          <w:sz w:val="28"/>
          <w:szCs w:val="28"/>
        </w:rPr>
        <w:t>trains</w:t>
      </w:r>
      <w:r w:rsidRPr="00B4750D">
        <w:rPr>
          <w:rFonts w:ascii="Arial" w:hAnsi="Arial" w:cs="Arial"/>
          <w:b/>
          <w:bCs/>
          <w:sz w:val="28"/>
          <w:szCs w:val="28"/>
        </w:rPr>
        <w:t xml:space="preserve"> régionaux :</w:t>
      </w:r>
    </w:p>
    <w:p w:rsidR="00B4750D" w:rsidRPr="00B4750D" w:rsidRDefault="00B4750D" w:rsidP="00B4750D">
      <w:pPr>
        <w:jc w:val="both"/>
        <w:rPr>
          <w:rFonts w:ascii="Arial" w:hAnsi="Arial" w:cs="Arial"/>
          <w:b/>
          <w:bCs/>
          <w:sz w:val="28"/>
          <w:szCs w:val="28"/>
        </w:rPr>
      </w:pPr>
      <w:r w:rsidRPr="00B4750D">
        <w:rPr>
          <w:rFonts w:ascii="Arial" w:hAnsi="Arial" w:cs="Arial"/>
          <w:b/>
          <w:bCs/>
          <w:sz w:val="28"/>
          <w:szCs w:val="28"/>
        </w:rPr>
        <w:t>La Région Normand</w:t>
      </w:r>
      <w:r w:rsidR="00FC6E99">
        <w:rPr>
          <w:rFonts w:ascii="Arial" w:hAnsi="Arial" w:cs="Arial"/>
          <w:b/>
          <w:bCs/>
          <w:sz w:val="28"/>
          <w:szCs w:val="28"/>
        </w:rPr>
        <w:t xml:space="preserve">ie offre le transport </w:t>
      </w:r>
      <w:proofErr w:type="spellStart"/>
      <w:r w:rsidR="00FC6E99">
        <w:rPr>
          <w:rFonts w:ascii="Arial" w:hAnsi="Arial" w:cs="Arial"/>
          <w:b/>
          <w:bCs/>
          <w:sz w:val="28"/>
          <w:szCs w:val="28"/>
        </w:rPr>
        <w:t>Nomad</w:t>
      </w:r>
      <w:proofErr w:type="spellEnd"/>
      <w:r w:rsidR="00FC6E99">
        <w:rPr>
          <w:rFonts w:ascii="Arial" w:hAnsi="Arial" w:cs="Arial"/>
          <w:b/>
          <w:bCs/>
          <w:sz w:val="28"/>
          <w:szCs w:val="28"/>
        </w:rPr>
        <w:t xml:space="preserve"> aux </w:t>
      </w:r>
      <w:bookmarkStart w:id="0" w:name="_GoBack"/>
      <w:bookmarkEnd w:id="0"/>
      <w:r w:rsidRPr="00B4750D">
        <w:rPr>
          <w:rFonts w:ascii="Arial" w:hAnsi="Arial" w:cs="Arial"/>
          <w:b/>
          <w:bCs/>
          <w:sz w:val="28"/>
          <w:szCs w:val="28"/>
        </w:rPr>
        <w:t xml:space="preserve">Normands se rendant à un centre de vaccination </w:t>
      </w:r>
    </w:p>
    <w:p w:rsidR="00B4750D" w:rsidRPr="00B4750D" w:rsidRDefault="00B4750D" w:rsidP="00B4750D">
      <w:pPr>
        <w:jc w:val="both"/>
        <w:rPr>
          <w:rFonts w:ascii="Arial" w:hAnsi="Arial" w:cs="Arial"/>
        </w:rPr>
      </w:pPr>
    </w:p>
    <w:p w:rsidR="00B4750D" w:rsidRPr="00B4750D" w:rsidRDefault="00B4750D" w:rsidP="00B4750D">
      <w:pPr>
        <w:jc w:val="both"/>
        <w:rPr>
          <w:rFonts w:ascii="Arial" w:hAnsi="Arial" w:cs="Arial"/>
          <w:color w:val="000000" w:themeColor="text1"/>
        </w:rPr>
      </w:pPr>
      <w:r w:rsidRPr="00B4750D">
        <w:rPr>
          <w:rFonts w:ascii="Arial" w:hAnsi="Arial" w:cs="Arial"/>
          <w:color w:val="000000" w:themeColor="text1"/>
        </w:rPr>
        <w:t>La Région Normandie offre, à partir du lundi 18 janvier, la gratuité des transports publics ferroviaires et routiers aux Normands qui se rendent dans un centre de vaccination en Normandie, sur présentation d’un justificatif de rendez-vous délivré au moment de l’inscription à la vaccination contre la Covid-19.</w:t>
      </w:r>
    </w:p>
    <w:p w:rsidR="00B4750D" w:rsidRPr="00B4750D" w:rsidRDefault="00B4750D" w:rsidP="00B4750D">
      <w:pPr>
        <w:jc w:val="both"/>
        <w:rPr>
          <w:rFonts w:ascii="Arial" w:hAnsi="Arial" w:cs="Arial"/>
          <w:color w:val="000000" w:themeColor="text1"/>
        </w:rPr>
      </w:pPr>
    </w:p>
    <w:p w:rsidR="00B4750D" w:rsidRPr="00B4750D" w:rsidRDefault="00B4750D" w:rsidP="00B4750D">
      <w:pPr>
        <w:jc w:val="both"/>
        <w:rPr>
          <w:rFonts w:ascii="Arial" w:hAnsi="Arial" w:cs="Arial"/>
          <w:color w:val="000000" w:themeColor="text1"/>
        </w:rPr>
      </w:pPr>
      <w:r w:rsidRPr="00B4750D">
        <w:rPr>
          <w:rFonts w:ascii="Arial" w:hAnsi="Arial" w:cs="Arial"/>
          <w:color w:val="000000" w:themeColor="text1"/>
        </w:rPr>
        <w:t xml:space="preserve">Cette gratuité concerne aussi les services de transport à la demande de la Région et NOMAD Covoiturage, le service régional de transport en co-voiturage disponible dans 12 communautés de communes normandes*. </w:t>
      </w:r>
    </w:p>
    <w:p w:rsidR="00B4750D" w:rsidRPr="00B4750D" w:rsidRDefault="00B4750D" w:rsidP="00B4750D">
      <w:pPr>
        <w:jc w:val="both"/>
        <w:rPr>
          <w:rFonts w:ascii="Arial" w:hAnsi="Arial" w:cs="Arial"/>
          <w:color w:val="000000" w:themeColor="text1"/>
        </w:rPr>
      </w:pPr>
    </w:p>
    <w:p w:rsidR="00B4750D" w:rsidRPr="00B4750D" w:rsidRDefault="00B4750D" w:rsidP="00B4750D">
      <w:pPr>
        <w:jc w:val="both"/>
        <w:rPr>
          <w:rFonts w:ascii="Arial" w:hAnsi="Arial" w:cs="Arial"/>
          <w:color w:val="000000" w:themeColor="text1"/>
        </w:rPr>
      </w:pPr>
      <w:r w:rsidRPr="00B4750D">
        <w:rPr>
          <w:rFonts w:ascii="Arial" w:hAnsi="Arial" w:cs="Arial"/>
          <w:i/>
          <w:iCs/>
          <w:color w:val="000000" w:themeColor="text1"/>
        </w:rPr>
        <w:t>« La Région souhaite accompagner les Normands qui iront se faire vacciner contre la Covid-19 et participer ainsi au succès de la campagne vaccinale. Je ne voudrais pas que la question du transport soit un frein pour se rendre dans un des nombreux centres de vaccination en Normandie. La Région propose la gratuité  des lignes régulières par autocar, des trains et du service de transport à la demande pour s’y rendre »</w:t>
      </w:r>
      <w:r w:rsidRPr="00B4750D">
        <w:rPr>
          <w:rFonts w:ascii="Arial" w:hAnsi="Arial" w:cs="Arial"/>
          <w:color w:val="000000" w:themeColor="text1"/>
        </w:rPr>
        <w:t xml:space="preserve"> déclare Hervé Morin. </w:t>
      </w:r>
    </w:p>
    <w:p w:rsidR="00B4750D" w:rsidRPr="00B4750D" w:rsidRDefault="00B4750D" w:rsidP="00B4750D">
      <w:pPr>
        <w:jc w:val="both"/>
        <w:rPr>
          <w:rFonts w:ascii="Arial" w:hAnsi="Arial" w:cs="Arial"/>
          <w:color w:val="000000" w:themeColor="text1"/>
        </w:rPr>
      </w:pPr>
    </w:p>
    <w:p w:rsidR="004C7389" w:rsidRPr="00FC6E99" w:rsidRDefault="004C7389" w:rsidP="004C7389">
      <w:pPr>
        <w:jc w:val="both"/>
        <w:rPr>
          <w:rFonts w:ascii="Arial" w:hAnsi="Arial" w:cs="Arial"/>
          <w:color w:val="000000" w:themeColor="text1"/>
        </w:rPr>
      </w:pPr>
      <w:r w:rsidRPr="00FC6E99">
        <w:rPr>
          <w:rFonts w:ascii="Arial" w:hAnsi="Arial" w:cs="Arial"/>
          <w:color w:val="000000" w:themeColor="text1"/>
        </w:rPr>
        <w:t>Dans le cadre du comité régional de vaccination auquel elle prendra part, la Région Normandie est prête à mettre ses moyens routiers en œuvre pour permettre au plus grand nombre</w:t>
      </w:r>
      <w:r w:rsidR="00FC6E99" w:rsidRPr="00FC6E99">
        <w:rPr>
          <w:rFonts w:ascii="Arial" w:hAnsi="Arial" w:cs="Arial"/>
          <w:color w:val="000000" w:themeColor="text1"/>
        </w:rPr>
        <w:t xml:space="preserve"> </w:t>
      </w:r>
      <w:r w:rsidRPr="00FC6E99">
        <w:rPr>
          <w:rFonts w:ascii="Arial" w:hAnsi="Arial" w:cs="Arial"/>
          <w:color w:val="000000" w:themeColor="text1"/>
        </w:rPr>
        <w:t>de se faire vacciner.</w:t>
      </w:r>
    </w:p>
    <w:p w:rsidR="003E3601" w:rsidRPr="003E3601" w:rsidRDefault="003E3601" w:rsidP="00B4750D">
      <w:pPr>
        <w:jc w:val="both"/>
        <w:rPr>
          <w:rFonts w:ascii="Arial" w:eastAsia="Times New Roman" w:hAnsi="Arial" w:cs="Arial"/>
          <w:color w:val="000000" w:themeColor="text1"/>
        </w:rPr>
      </w:pPr>
    </w:p>
    <w:p w:rsidR="00B4750D" w:rsidRPr="00B4750D" w:rsidRDefault="00B4750D" w:rsidP="00B4750D">
      <w:pPr>
        <w:jc w:val="both"/>
        <w:rPr>
          <w:rFonts w:ascii="Arial" w:hAnsi="Arial" w:cs="Arial"/>
          <w:color w:val="000000" w:themeColor="text1"/>
        </w:rPr>
      </w:pPr>
      <w:r w:rsidRPr="00B4750D">
        <w:rPr>
          <w:rFonts w:ascii="Arial" w:hAnsi="Arial" w:cs="Arial"/>
          <w:color w:val="000000" w:themeColor="text1"/>
        </w:rPr>
        <w:t>Par ailleurs, suite aux annonces du Premier ministre sur l’avancée du couvre-feu de 20h à 18h sur l’ensemble du territoire métropolitain à partir du samedi 16 janvier 2021 pour une durée minimum de 15 jours, la Région Normandie précise  que :</w:t>
      </w:r>
    </w:p>
    <w:p w:rsidR="00B4750D" w:rsidRPr="00B4750D" w:rsidRDefault="00B4750D" w:rsidP="00B4750D">
      <w:pPr>
        <w:jc w:val="both"/>
        <w:rPr>
          <w:rFonts w:ascii="Arial" w:hAnsi="Arial" w:cs="Arial"/>
          <w:color w:val="000000" w:themeColor="text1"/>
        </w:rPr>
      </w:pPr>
    </w:p>
    <w:p w:rsidR="00B4750D" w:rsidRPr="00B4750D" w:rsidRDefault="00B4750D" w:rsidP="00B4750D">
      <w:pPr>
        <w:jc w:val="both"/>
        <w:rPr>
          <w:rFonts w:ascii="Arial" w:hAnsi="Arial" w:cs="Arial"/>
          <w:color w:val="000000" w:themeColor="text1"/>
        </w:rPr>
      </w:pPr>
      <w:r w:rsidRPr="00B4750D">
        <w:rPr>
          <w:rFonts w:ascii="Arial" w:hAnsi="Arial" w:cs="Arial"/>
          <w:b/>
          <w:bCs/>
          <w:color w:val="000000" w:themeColor="text1"/>
        </w:rPr>
        <w:t xml:space="preserve">- </w:t>
      </w:r>
      <w:r w:rsidRPr="00B4750D">
        <w:rPr>
          <w:rFonts w:ascii="Arial" w:hAnsi="Arial" w:cs="Arial"/>
          <w:color w:val="000000" w:themeColor="text1"/>
        </w:rPr>
        <w:t xml:space="preserve">le réseau </w:t>
      </w:r>
      <w:proofErr w:type="spellStart"/>
      <w:r w:rsidRPr="00B4750D">
        <w:rPr>
          <w:rFonts w:ascii="Arial" w:hAnsi="Arial" w:cs="Arial"/>
          <w:color w:val="000000" w:themeColor="text1"/>
        </w:rPr>
        <w:t>Nomad</w:t>
      </w:r>
      <w:proofErr w:type="spellEnd"/>
      <w:r w:rsidRPr="00B4750D">
        <w:rPr>
          <w:rFonts w:ascii="Arial" w:hAnsi="Arial" w:cs="Arial"/>
          <w:color w:val="000000" w:themeColor="text1"/>
        </w:rPr>
        <w:t xml:space="preserve"> Car (lignes régulières, transports scolaires) continuera de fonctionner aux horaires habituels pendant le couvre-feu de 18h à 6h,</w:t>
      </w:r>
      <w:r w:rsidRPr="00B4750D">
        <w:rPr>
          <w:rFonts w:ascii="Arial" w:hAnsi="Arial" w:cs="Arial"/>
          <w:b/>
          <w:bCs/>
          <w:color w:val="000000" w:themeColor="text1"/>
          <w:sz w:val="28"/>
          <w:szCs w:val="28"/>
        </w:rPr>
        <w:t xml:space="preserve"> </w:t>
      </w:r>
      <w:r w:rsidRPr="00B4750D">
        <w:rPr>
          <w:rFonts w:ascii="Arial" w:hAnsi="Arial" w:cs="Arial"/>
          <w:color w:val="000000" w:themeColor="text1"/>
        </w:rPr>
        <w:t>avec les mesures sanitaires en vigueur, comme le port du masque (obligatoire dès 11 ans et recommandé à partir de 6 ans) et le respect des gestes barrières.</w:t>
      </w:r>
    </w:p>
    <w:p w:rsidR="00B4750D" w:rsidRPr="00B4750D" w:rsidRDefault="00B4750D" w:rsidP="00B4750D">
      <w:pPr>
        <w:jc w:val="both"/>
        <w:rPr>
          <w:rFonts w:ascii="Arial" w:hAnsi="Arial" w:cs="Arial"/>
          <w:color w:val="000000" w:themeColor="text1"/>
          <w:highlight w:val="yellow"/>
        </w:rPr>
      </w:pPr>
    </w:p>
    <w:p w:rsidR="003E3601" w:rsidRDefault="00B4750D" w:rsidP="00EE5F77">
      <w:pPr>
        <w:jc w:val="both"/>
        <w:rPr>
          <w:rFonts w:ascii="Arial" w:hAnsi="Arial" w:cs="Arial"/>
          <w:color w:val="000000" w:themeColor="text1"/>
        </w:rPr>
      </w:pPr>
      <w:r w:rsidRPr="003E3601">
        <w:rPr>
          <w:rFonts w:ascii="Arial" w:hAnsi="Arial" w:cs="Arial"/>
          <w:b/>
          <w:bCs/>
          <w:color w:val="000000" w:themeColor="text1"/>
        </w:rPr>
        <w:t xml:space="preserve">- </w:t>
      </w:r>
      <w:r w:rsidRPr="003E3601">
        <w:rPr>
          <w:rFonts w:ascii="Arial" w:hAnsi="Arial" w:cs="Arial"/>
          <w:color w:val="000000" w:themeColor="text1"/>
        </w:rPr>
        <w:t>pour tout déplacement, les voyageurs scolaires et commerciaux doivent être munis de l’attestation nationale de déplacement dérogatoire et sélectionner le motif de leur déplacement. Les retours d’établissements scolaires sont couverts par le motif «  Déplacements entre le domicile et le lieu d'exercice de l'activité professionnelle ou le lieu d'enseignement et de formation »</w:t>
      </w:r>
      <w:r w:rsidR="003E3601" w:rsidRPr="003E3601">
        <w:rPr>
          <w:rFonts w:ascii="Arial" w:hAnsi="Arial" w:cs="Arial"/>
          <w:color w:val="000000" w:themeColor="text1"/>
        </w:rPr>
        <w:t>.</w:t>
      </w:r>
    </w:p>
    <w:p w:rsidR="00EE5F77" w:rsidRPr="00EE5F77" w:rsidRDefault="00EE5F77" w:rsidP="00EE5F77">
      <w:pPr>
        <w:jc w:val="both"/>
        <w:rPr>
          <w:rFonts w:ascii="Arial" w:hAnsi="Arial" w:cs="Arial"/>
          <w:color w:val="000000" w:themeColor="text1"/>
        </w:rPr>
      </w:pPr>
    </w:p>
    <w:p w:rsidR="00EE5F77" w:rsidRPr="00EE5F77" w:rsidRDefault="00FC6E99" w:rsidP="00EE5F77">
      <w:pPr>
        <w:rPr>
          <w:rFonts w:ascii="Arial" w:hAnsi="Arial" w:cs="Arial"/>
          <w:color w:val="000000" w:themeColor="text1"/>
        </w:rPr>
      </w:pPr>
      <w:r>
        <w:rPr>
          <w:rFonts w:ascii="Arial" w:hAnsi="Arial" w:cs="Arial"/>
          <w:color w:val="000000" w:themeColor="text1"/>
        </w:rPr>
        <w:t>- c</w:t>
      </w:r>
      <w:r w:rsidR="00EE5F77" w:rsidRPr="00EE5F77">
        <w:rPr>
          <w:rFonts w:ascii="Arial" w:hAnsi="Arial" w:cs="Arial"/>
          <w:color w:val="000000" w:themeColor="text1"/>
        </w:rPr>
        <w:t xml:space="preserve">oncernant </w:t>
      </w:r>
      <w:proofErr w:type="spellStart"/>
      <w:r w:rsidR="00EE5F77" w:rsidRPr="00EE5F77">
        <w:rPr>
          <w:rFonts w:ascii="Arial" w:hAnsi="Arial" w:cs="Arial"/>
          <w:color w:val="000000" w:themeColor="text1"/>
        </w:rPr>
        <w:t>Nomad</w:t>
      </w:r>
      <w:proofErr w:type="spellEnd"/>
      <w:r w:rsidR="00EE5F77" w:rsidRPr="00EE5F77">
        <w:rPr>
          <w:rFonts w:ascii="Arial" w:hAnsi="Arial" w:cs="Arial"/>
          <w:color w:val="000000" w:themeColor="text1"/>
        </w:rPr>
        <w:t xml:space="preserve"> trains, l’offre actuelle est maintenue, et pourra être renforcée pour tenir compte de la réalité des trafics.</w:t>
      </w:r>
    </w:p>
    <w:p w:rsidR="00EE5F77" w:rsidRPr="00B4750D" w:rsidRDefault="00EE5F77" w:rsidP="00B4750D">
      <w:pPr>
        <w:pStyle w:val="Titre2"/>
        <w:spacing w:before="0" w:beforeAutospacing="0" w:after="0" w:afterAutospacing="0"/>
        <w:jc w:val="both"/>
        <w:rPr>
          <w:rFonts w:ascii="Arial" w:eastAsia="Times New Roman" w:hAnsi="Arial" w:cs="Arial"/>
          <w:b w:val="0"/>
          <w:bCs w:val="0"/>
          <w:color w:val="000000" w:themeColor="text1"/>
          <w:sz w:val="22"/>
          <w:szCs w:val="22"/>
          <w:lang w:eastAsia="en-US"/>
        </w:rPr>
      </w:pPr>
    </w:p>
    <w:p w:rsidR="00B4750D" w:rsidRPr="00B4750D" w:rsidRDefault="00B4750D" w:rsidP="00B4750D">
      <w:pPr>
        <w:pStyle w:val="Titre2"/>
        <w:spacing w:before="0" w:beforeAutospacing="0" w:after="0" w:afterAutospacing="0"/>
        <w:jc w:val="both"/>
        <w:rPr>
          <w:rFonts w:ascii="Arial" w:eastAsia="Times New Roman" w:hAnsi="Arial" w:cs="Arial"/>
          <w:b w:val="0"/>
          <w:bCs w:val="0"/>
          <w:color w:val="000000" w:themeColor="text1"/>
          <w:sz w:val="22"/>
          <w:szCs w:val="22"/>
          <w:lang w:eastAsia="en-US"/>
        </w:rPr>
      </w:pPr>
      <w:r w:rsidRPr="00B4750D">
        <w:rPr>
          <w:rFonts w:ascii="Arial" w:eastAsia="Times New Roman" w:hAnsi="Arial" w:cs="Arial"/>
          <w:b w:val="0"/>
          <w:bCs w:val="0"/>
          <w:color w:val="000000" w:themeColor="text1"/>
          <w:sz w:val="22"/>
          <w:szCs w:val="22"/>
          <w:lang w:eastAsia="en-US"/>
        </w:rPr>
        <w:t>Plus d’informations sur nomad.normandie.fr</w:t>
      </w:r>
    </w:p>
    <w:p w:rsidR="00B4750D" w:rsidRPr="00B4750D" w:rsidRDefault="00B4750D" w:rsidP="00B4750D">
      <w:pPr>
        <w:pStyle w:val="Titre2"/>
        <w:spacing w:before="0" w:beforeAutospacing="0" w:after="0" w:afterAutospacing="0"/>
        <w:jc w:val="both"/>
        <w:rPr>
          <w:rFonts w:ascii="Calibri" w:eastAsia="Times New Roman" w:hAnsi="Calibri" w:cs="Calibri"/>
          <w:b w:val="0"/>
          <w:bCs w:val="0"/>
          <w:color w:val="000000" w:themeColor="text1"/>
          <w:sz w:val="22"/>
          <w:szCs w:val="22"/>
          <w:lang w:eastAsia="en-US"/>
        </w:rPr>
      </w:pPr>
    </w:p>
    <w:p w:rsidR="00B4750D" w:rsidRPr="00B4750D" w:rsidRDefault="00B4750D" w:rsidP="00B4750D">
      <w:pPr>
        <w:pStyle w:val="Titre2"/>
        <w:spacing w:before="0" w:beforeAutospacing="0" w:after="0" w:afterAutospacing="0"/>
        <w:jc w:val="both"/>
        <w:rPr>
          <w:rFonts w:ascii="Arial" w:eastAsia="Times New Roman" w:hAnsi="Arial" w:cs="Arial"/>
          <w:b w:val="0"/>
          <w:bCs w:val="0"/>
          <w:i/>
          <w:iCs/>
          <w:color w:val="000000" w:themeColor="text1"/>
          <w:sz w:val="20"/>
          <w:szCs w:val="20"/>
        </w:rPr>
      </w:pPr>
      <w:r w:rsidRPr="00B4750D">
        <w:rPr>
          <w:rFonts w:ascii="Arial" w:eastAsia="Times New Roman" w:hAnsi="Arial" w:cs="Arial"/>
          <w:b w:val="0"/>
          <w:bCs w:val="0"/>
          <w:i/>
          <w:iCs/>
          <w:color w:val="000000" w:themeColor="text1"/>
          <w:sz w:val="20"/>
          <w:szCs w:val="20"/>
        </w:rPr>
        <w:lastRenderedPageBreak/>
        <w:t>*NOMAD Covoiturage est un service régional de transport en co-voiturage. Il est disponible dans 12 communautés de communes normandes : Normandie Pays d’Auge, Côte Fleurie, Honfleur Beuzeville, Pont-Audemer Val de Risle, Roumois Seine, Val ès Dunes, Pays du Neubourg, Lieuvin Pays d’Auge, Terre d’Auge, Campagne de Caux, Pays de Falaise et l’Intercom de Bernay.</w:t>
      </w:r>
    </w:p>
    <w:p w:rsidR="00B4750D" w:rsidRPr="00B4750D" w:rsidRDefault="00B4750D" w:rsidP="00B4750D">
      <w:pPr>
        <w:pStyle w:val="Titre2"/>
        <w:spacing w:before="0" w:beforeAutospacing="0" w:after="0" w:afterAutospacing="0"/>
        <w:jc w:val="both"/>
        <w:rPr>
          <w:rFonts w:ascii="Calibri" w:eastAsia="Times New Roman" w:hAnsi="Calibri" w:cs="Calibri"/>
          <w:b w:val="0"/>
          <w:bCs w:val="0"/>
          <w:i/>
          <w:iCs/>
          <w:color w:val="000000" w:themeColor="text1"/>
          <w:sz w:val="22"/>
          <w:szCs w:val="22"/>
        </w:rPr>
      </w:pPr>
    </w:p>
    <w:p w:rsidR="00B4750D" w:rsidRPr="00FC6E99" w:rsidRDefault="00B4750D" w:rsidP="00B4750D">
      <w:pPr>
        <w:jc w:val="both"/>
        <w:rPr>
          <w:rFonts w:ascii="Arial" w:hAnsi="Arial" w:cs="Arial"/>
          <w:color w:val="000000" w:themeColor="text1"/>
        </w:rPr>
      </w:pPr>
      <w:r w:rsidRPr="00FC6E99">
        <w:rPr>
          <w:rFonts w:ascii="Arial" w:hAnsi="Arial" w:cs="Arial"/>
          <w:color w:val="000000" w:themeColor="text1"/>
        </w:rPr>
        <w:t xml:space="preserve">Contact presse : Emmanuelle </w:t>
      </w:r>
      <w:proofErr w:type="spellStart"/>
      <w:r w:rsidRPr="00FC6E99">
        <w:rPr>
          <w:rFonts w:ascii="Arial" w:hAnsi="Arial" w:cs="Arial"/>
          <w:color w:val="000000" w:themeColor="text1"/>
        </w:rPr>
        <w:t>Tirilly</w:t>
      </w:r>
      <w:proofErr w:type="spellEnd"/>
      <w:r w:rsidRPr="00FC6E99">
        <w:rPr>
          <w:rFonts w:ascii="Arial" w:hAnsi="Arial" w:cs="Arial"/>
          <w:color w:val="000000" w:themeColor="text1"/>
        </w:rPr>
        <w:t xml:space="preserve"> – tel : 02 31 06 98 85 – </w:t>
      </w:r>
      <w:hyperlink r:id="rId6" w:history="1">
        <w:r w:rsidRPr="00FC6E99">
          <w:rPr>
            <w:rStyle w:val="Lienhypertexte"/>
            <w:rFonts w:ascii="Arial" w:hAnsi="Arial" w:cs="Arial"/>
            <w:color w:val="000000" w:themeColor="text1"/>
          </w:rPr>
          <w:t>emmanuelle.tirilly@normandie.fr</w:t>
        </w:r>
      </w:hyperlink>
    </w:p>
    <w:p w:rsidR="00B4750D" w:rsidRPr="00B4750D" w:rsidRDefault="00B4750D" w:rsidP="00B4750D">
      <w:pPr>
        <w:jc w:val="both"/>
        <w:rPr>
          <w:rFonts w:ascii="Arial" w:hAnsi="Arial" w:cs="Arial"/>
          <w:color w:val="000000" w:themeColor="text1"/>
        </w:rPr>
      </w:pPr>
    </w:p>
    <w:p w:rsidR="0058194F" w:rsidRPr="00B4750D" w:rsidRDefault="0058194F" w:rsidP="00B4750D">
      <w:pPr>
        <w:jc w:val="both"/>
        <w:rPr>
          <w:rFonts w:ascii="Arial" w:hAnsi="Arial" w:cs="Arial"/>
          <w:color w:val="000000" w:themeColor="text1"/>
        </w:rPr>
      </w:pPr>
    </w:p>
    <w:sectPr w:rsidR="0058194F" w:rsidRPr="00B47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55123"/>
    <w:multiLevelType w:val="multilevel"/>
    <w:tmpl w:val="0AE0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F7"/>
    <w:rsid w:val="00120F88"/>
    <w:rsid w:val="003E3601"/>
    <w:rsid w:val="00422D85"/>
    <w:rsid w:val="004C7389"/>
    <w:rsid w:val="004E2FAE"/>
    <w:rsid w:val="0058194F"/>
    <w:rsid w:val="00632A1B"/>
    <w:rsid w:val="007A03B5"/>
    <w:rsid w:val="007A12F7"/>
    <w:rsid w:val="00B4750D"/>
    <w:rsid w:val="00B616FA"/>
    <w:rsid w:val="00D22A49"/>
    <w:rsid w:val="00D442BA"/>
    <w:rsid w:val="00EA2960"/>
    <w:rsid w:val="00EE5F77"/>
    <w:rsid w:val="00F474FD"/>
    <w:rsid w:val="00FC6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FEFE8-9911-444F-9CD2-24AA2F63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3B5"/>
    <w:pPr>
      <w:spacing w:after="0" w:line="240" w:lineRule="auto"/>
    </w:pPr>
    <w:rPr>
      <w:rFonts w:ascii="Calibri" w:hAnsi="Calibri" w:cs="Calibri"/>
    </w:rPr>
  </w:style>
  <w:style w:type="paragraph" w:styleId="Titre2">
    <w:name w:val="heading 2"/>
    <w:basedOn w:val="Normal"/>
    <w:link w:val="Titre2Car"/>
    <w:uiPriority w:val="9"/>
    <w:semiHidden/>
    <w:unhideWhenUsed/>
    <w:qFormat/>
    <w:rsid w:val="007A03B5"/>
    <w:pPr>
      <w:spacing w:before="100" w:beforeAutospacing="1" w:after="100" w:afterAutospacing="1"/>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A03B5"/>
    <w:rPr>
      <w:rFonts w:ascii="Times New Roman" w:hAnsi="Times New Roman" w:cs="Times New Roman"/>
      <w:b/>
      <w:bCs/>
      <w:sz w:val="36"/>
      <w:szCs w:val="36"/>
      <w:lang w:eastAsia="fr-FR"/>
    </w:rPr>
  </w:style>
  <w:style w:type="paragraph" w:customStyle="1" w:styleId="Default">
    <w:name w:val="Default"/>
    <w:uiPriority w:val="99"/>
    <w:rsid w:val="00422D85"/>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semiHidden/>
    <w:unhideWhenUsed/>
    <w:rsid w:val="00B475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278">
      <w:bodyDiv w:val="1"/>
      <w:marLeft w:val="0"/>
      <w:marRight w:val="0"/>
      <w:marTop w:val="0"/>
      <w:marBottom w:val="0"/>
      <w:divBdr>
        <w:top w:val="none" w:sz="0" w:space="0" w:color="auto"/>
        <w:left w:val="none" w:sz="0" w:space="0" w:color="auto"/>
        <w:bottom w:val="none" w:sz="0" w:space="0" w:color="auto"/>
        <w:right w:val="none" w:sz="0" w:space="0" w:color="auto"/>
      </w:divBdr>
    </w:div>
    <w:div w:id="743649975">
      <w:bodyDiv w:val="1"/>
      <w:marLeft w:val="0"/>
      <w:marRight w:val="0"/>
      <w:marTop w:val="0"/>
      <w:marBottom w:val="0"/>
      <w:divBdr>
        <w:top w:val="none" w:sz="0" w:space="0" w:color="auto"/>
        <w:left w:val="none" w:sz="0" w:space="0" w:color="auto"/>
        <w:bottom w:val="none" w:sz="0" w:space="0" w:color="auto"/>
        <w:right w:val="none" w:sz="0" w:space="0" w:color="auto"/>
      </w:divBdr>
    </w:div>
    <w:div w:id="1037196083">
      <w:bodyDiv w:val="1"/>
      <w:marLeft w:val="0"/>
      <w:marRight w:val="0"/>
      <w:marTop w:val="0"/>
      <w:marBottom w:val="0"/>
      <w:divBdr>
        <w:top w:val="none" w:sz="0" w:space="0" w:color="auto"/>
        <w:left w:val="none" w:sz="0" w:space="0" w:color="auto"/>
        <w:bottom w:val="none" w:sz="0" w:space="0" w:color="auto"/>
        <w:right w:val="none" w:sz="0" w:space="0" w:color="auto"/>
      </w:divBdr>
    </w:div>
    <w:div w:id="1372728434">
      <w:bodyDiv w:val="1"/>
      <w:marLeft w:val="0"/>
      <w:marRight w:val="0"/>
      <w:marTop w:val="0"/>
      <w:marBottom w:val="0"/>
      <w:divBdr>
        <w:top w:val="none" w:sz="0" w:space="0" w:color="auto"/>
        <w:left w:val="none" w:sz="0" w:space="0" w:color="auto"/>
        <w:bottom w:val="none" w:sz="0" w:space="0" w:color="auto"/>
        <w:right w:val="none" w:sz="0" w:space="0" w:color="auto"/>
      </w:divBdr>
    </w:div>
    <w:div w:id="1807579046">
      <w:bodyDiv w:val="1"/>
      <w:marLeft w:val="0"/>
      <w:marRight w:val="0"/>
      <w:marTop w:val="0"/>
      <w:marBottom w:val="0"/>
      <w:divBdr>
        <w:top w:val="none" w:sz="0" w:space="0" w:color="auto"/>
        <w:left w:val="none" w:sz="0" w:space="0" w:color="auto"/>
        <w:bottom w:val="none" w:sz="0" w:space="0" w:color="auto"/>
        <w:right w:val="none" w:sz="0" w:space="0" w:color="auto"/>
      </w:divBdr>
    </w:div>
    <w:div w:id="20822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452</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12</cp:revision>
  <dcterms:created xsi:type="dcterms:W3CDTF">2021-01-15T09:17:00Z</dcterms:created>
  <dcterms:modified xsi:type="dcterms:W3CDTF">2021-01-15T13:48:00Z</dcterms:modified>
</cp:coreProperties>
</file>